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6256" w14:textId="77777777" w:rsidR="00FB1FA2" w:rsidRPr="006A7D7A" w:rsidRDefault="00FB1FA2" w:rsidP="00FB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6A7D7A">
        <w:rPr>
          <w:rFonts w:ascii="Times New Roman CYR" w:hAnsi="Times New Roman CYR" w:cs="Times New Roman CYR"/>
          <w:b/>
          <w:bCs/>
          <w:sz w:val="26"/>
          <w:szCs w:val="26"/>
        </w:rPr>
        <w:t>ВИЛЛОЗСКОЕ ГОРОДСКОЕ ПОСЕЛЕНИЕ</w:t>
      </w:r>
    </w:p>
    <w:p w14:paraId="587F6338" w14:textId="77777777" w:rsidR="00FB1FA2" w:rsidRPr="006A7D7A" w:rsidRDefault="00FB1FA2" w:rsidP="00FB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6A7D7A">
        <w:rPr>
          <w:rFonts w:ascii="Times New Roman CYR" w:hAnsi="Times New Roman CYR" w:cs="Times New Roman CYR"/>
          <w:b/>
          <w:bCs/>
          <w:sz w:val="26"/>
          <w:szCs w:val="26"/>
        </w:rPr>
        <w:t>ЛОМОНОСОВСКОГО МУНИЦИПАЛЬНОГО РАЙОНА</w:t>
      </w:r>
    </w:p>
    <w:p w14:paraId="2A0E3D5A" w14:textId="77777777" w:rsidR="00FB1FA2" w:rsidRPr="006A7D7A" w:rsidRDefault="00FB1FA2" w:rsidP="00FB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6A7D7A">
        <w:rPr>
          <w:rFonts w:ascii="Times New Roman CYR" w:hAnsi="Times New Roman CYR" w:cs="Times New Roman CYR"/>
          <w:b/>
          <w:bCs/>
          <w:sz w:val="26"/>
          <w:szCs w:val="26"/>
        </w:rPr>
        <w:t>ЛЕНИНГРАДСКОЙ ОБЛАСТИ</w:t>
      </w:r>
    </w:p>
    <w:p w14:paraId="7F546FA5" w14:textId="77777777" w:rsidR="00FB1FA2" w:rsidRPr="006A7D7A" w:rsidRDefault="00FB1FA2" w:rsidP="00FB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6A7D7A">
        <w:rPr>
          <w:rFonts w:ascii="Times New Roman CYR" w:hAnsi="Times New Roman CYR" w:cs="Times New Roman CYR"/>
          <w:b/>
          <w:bCs/>
          <w:sz w:val="26"/>
          <w:szCs w:val="26"/>
        </w:rPr>
        <w:t>СОВЕТ ДЕПУТАТОВ</w:t>
      </w:r>
    </w:p>
    <w:p w14:paraId="654C17DB" w14:textId="77777777" w:rsidR="00FB1FA2" w:rsidRPr="006A7D7A" w:rsidRDefault="00FB1FA2" w:rsidP="00FB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6A7D7A">
        <w:rPr>
          <w:rFonts w:ascii="Times New Roman CYR" w:hAnsi="Times New Roman CYR" w:cs="Times New Roman CYR"/>
          <w:b/>
          <w:bCs/>
          <w:sz w:val="26"/>
          <w:szCs w:val="26"/>
        </w:rPr>
        <w:t>ПЯТОГО СОЗЫВА</w:t>
      </w:r>
    </w:p>
    <w:p w14:paraId="333C23C5" w14:textId="77777777" w:rsidR="00FB1FA2" w:rsidRDefault="00FB1FA2" w:rsidP="00FB1F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25351608" w14:textId="77777777" w:rsidR="00FB1FA2" w:rsidRPr="006A7D7A" w:rsidRDefault="00FB1FA2" w:rsidP="00FB1F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6A7D7A">
        <w:rPr>
          <w:rFonts w:ascii="Times New Roman CYR" w:hAnsi="Times New Roman CYR" w:cs="Times New Roman CYR"/>
          <w:b/>
          <w:bCs/>
          <w:sz w:val="26"/>
          <w:szCs w:val="26"/>
        </w:rPr>
        <w:t>РЕШЕНИЕ</w:t>
      </w:r>
    </w:p>
    <w:p w14:paraId="009B061B" w14:textId="77777777" w:rsidR="00FB1FA2" w:rsidRPr="00CC4A11" w:rsidRDefault="00C256FC" w:rsidP="00FB1FA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</w:t>
      </w:r>
      <w:r w:rsidR="00FB1FA2" w:rsidRPr="00DC6A37">
        <w:rPr>
          <w:rFonts w:ascii="Times New Roman" w:hAnsi="Times New Roman" w:cs="Times New Roman"/>
          <w:sz w:val="20"/>
          <w:szCs w:val="20"/>
        </w:rPr>
        <w:t xml:space="preserve"> </w:t>
      </w:r>
      <w:r w:rsidR="00FB1FA2">
        <w:rPr>
          <w:rFonts w:ascii="Times New Roman" w:hAnsi="Times New Roman" w:cs="Times New Roman"/>
          <w:sz w:val="20"/>
          <w:szCs w:val="20"/>
        </w:rPr>
        <w:t xml:space="preserve"> февраля 2025 г.</w:t>
      </w:r>
      <w:r w:rsidR="00FB1FA2" w:rsidRPr="00DC6A37">
        <w:rPr>
          <w:rFonts w:ascii="Times New Roman" w:hAnsi="Times New Roman" w:cs="Times New Roman"/>
          <w:sz w:val="20"/>
          <w:szCs w:val="20"/>
        </w:rPr>
        <w:t xml:space="preserve">        </w:t>
      </w:r>
      <w:r w:rsidR="00AA2E46" w:rsidRPr="00AA2E46">
        <w:rPr>
          <w:rFonts w:ascii="Times New Roman" w:hAnsi="Times New Roman" w:cs="Times New Roman"/>
          <w:sz w:val="20"/>
          <w:szCs w:val="20"/>
        </w:rPr>
        <w:t xml:space="preserve"> </w:t>
      </w:r>
      <w:r w:rsidR="00FB1FA2" w:rsidRPr="00DC6A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№</w:t>
      </w:r>
      <w:r w:rsidR="00FB1FA2">
        <w:rPr>
          <w:rFonts w:ascii="Times New Roman" w:hAnsi="Times New Roman" w:cs="Times New Roman"/>
          <w:sz w:val="20"/>
          <w:szCs w:val="20"/>
        </w:rPr>
        <w:t xml:space="preserve"> </w:t>
      </w:r>
      <w:r w:rsidR="00CC4A1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C4A11">
        <w:rPr>
          <w:rFonts w:ascii="Times New Roman" w:hAnsi="Times New Roman" w:cs="Times New Roman"/>
          <w:sz w:val="20"/>
          <w:szCs w:val="20"/>
        </w:rPr>
        <w:t>1</w:t>
      </w:r>
    </w:p>
    <w:p w14:paraId="5645DB13" w14:textId="77777777" w:rsidR="00FE2F0B" w:rsidRPr="008F1471" w:rsidRDefault="008F1471" w:rsidP="008F1471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Виллози</w:t>
      </w:r>
      <w:proofErr w:type="spellEnd"/>
    </w:p>
    <w:tbl>
      <w:tblPr>
        <w:tblStyle w:val="a5"/>
        <w:tblW w:w="125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3091"/>
      </w:tblGrid>
      <w:tr w:rsidR="00FE2F0B" w:rsidRPr="009B4636" w14:paraId="2729F140" w14:textId="77777777" w:rsidTr="00A334B5">
        <w:trPr>
          <w:trHeight w:val="1290"/>
        </w:trPr>
        <w:tc>
          <w:tcPr>
            <w:tcW w:w="9498" w:type="dxa"/>
          </w:tcPr>
          <w:p w14:paraId="10C5DCE2" w14:textId="77777777" w:rsidR="00A334B5" w:rsidRDefault="00A334B5" w:rsidP="00A33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163E9" w14:textId="11B78E37" w:rsidR="00FE2F0B" w:rsidRPr="00A334B5" w:rsidRDefault="00CC3446" w:rsidP="00A334B5">
            <w:pPr>
              <w:jc w:val="center"/>
              <w:rPr>
                <w:b/>
                <w:bCs/>
                <w:sz w:val="24"/>
                <w:szCs w:val="24"/>
              </w:rPr>
            </w:pPr>
            <w:r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Г</w:t>
            </w:r>
            <w:r w:rsidR="00FE2F0B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лаве</w:t>
            </w:r>
            <w:r w:rsidR="008F51C8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E2F0B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Виллозского</w:t>
            </w:r>
            <w:proofErr w:type="spellEnd"/>
            <w:r w:rsidR="00FE2F0B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городского поселения</w:t>
            </w:r>
            <w:r w:rsidR="008F51C8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F0B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Ломоносовского муниципального района</w:t>
            </w:r>
            <w:r w:rsidR="00D00831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F0B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Ленинградской области</w:t>
            </w:r>
            <w:r w:rsidR="008F51C8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334B5"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исполняющим полномочия на постоянной основе</w:t>
            </w:r>
          </w:p>
        </w:tc>
        <w:tc>
          <w:tcPr>
            <w:tcW w:w="3091" w:type="dxa"/>
          </w:tcPr>
          <w:p w14:paraId="5EA2D09D" w14:textId="77777777" w:rsidR="00FE2F0B" w:rsidRPr="009B4636" w:rsidRDefault="00FE2F0B" w:rsidP="00AE60F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74B80FC" w14:textId="77777777" w:rsidR="00FB1FA2" w:rsidRDefault="00FB1FA2" w:rsidP="00A33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ст.40</w:t>
      </w:r>
      <w:r w:rsidRPr="00CD1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льного закона от 06.10.2003 </w:t>
      </w:r>
      <w:r w:rsidRPr="00CD1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№131-ФЗ  «Об общих принципах организации местного самоуправления в Российской Федерации», </w:t>
      </w:r>
      <w:r w:rsidR="00056F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</w:t>
      </w:r>
      <w:r w:rsidRPr="00CD1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</w:t>
      </w:r>
      <w:r w:rsidR="00CC3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CD1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Устава </w:t>
      </w:r>
      <w:proofErr w:type="spellStart"/>
      <w:r w:rsidRPr="00CD170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Виллозского</w:t>
      </w:r>
      <w:proofErr w:type="spellEnd"/>
      <w:r w:rsidRPr="00CD1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поселения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Ломоносовского муниципального района Ленинградской области,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FB1FA2">
        <w:rPr>
          <w:rFonts w:ascii="Times New Roman" w:hAnsi="Times New Roman" w:cs="Times New Roman"/>
          <w:sz w:val="26"/>
          <w:szCs w:val="26"/>
        </w:rPr>
        <w:t xml:space="preserve"> целях соб</w:t>
      </w:r>
      <w:r w:rsidR="00CC3446">
        <w:rPr>
          <w:rFonts w:ascii="Times New Roman" w:hAnsi="Times New Roman" w:cs="Times New Roman"/>
          <w:sz w:val="26"/>
          <w:szCs w:val="26"/>
        </w:rPr>
        <w:t>людения социальных гарантий лицу, замещающему муниципальную должность главе</w:t>
      </w:r>
      <w:r w:rsidRPr="00FB1FA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1FA2">
        <w:rPr>
          <w:rFonts w:ascii="Times New Roman" w:hAnsi="Times New Roman" w:cs="Times New Roman"/>
          <w:sz w:val="26"/>
          <w:szCs w:val="26"/>
        </w:rPr>
        <w:t>Виллозского</w:t>
      </w:r>
      <w:proofErr w:type="spellEnd"/>
      <w:r w:rsidRPr="00FB1FA2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 Ломоносовского муниципального района Ленинградской области,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Виллозского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D0083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A04A6B" w14:textId="77777777" w:rsidR="00FB1FA2" w:rsidRPr="00AA2E46" w:rsidRDefault="00FB1FA2" w:rsidP="00AE1D46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FB1FA2">
        <w:rPr>
          <w:rFonts w:ascii="Times New Roman" w:hAnsi="Times New Roman" w:cs="Times New Roman"/>
          <w:b/>
          <w:sz w:val="26"/>
          <w:szCs w:val="26"/>
        </w:rPr>
        <w:t>Р Е Ш И Л:</w:t>
      </w:r>
      <w:r w:rsidR="00F22C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6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2E4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0B6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2E46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</w:t>
      </w:r>
    </w:p>
    <w:p w14:paraId="6E53C2E9" w14:textId="77777777" w:rsidR="00CC3446" w:rsidRPr="00CC3446" w:rsidRDefault="00CC3446" w:rsidP="00D00831">
      <w:pPr>
        <w:pStyle w:val="a3"/>
        <w:numPr>
          <w:ilvl w:val="0"/>
          <w:numId w:val="2"/>
        </w:numPr>
        <w:tabs>
          <w:tab w:val="left" w:pos="284"/>
          <w:tab w:val="left" w:pos="709"/>
          <w:tab w:val="left" w:pos="1134"/>
        </w:tabs>
        <w:autoSpaceDE w:val="0"/>
        <w:autoSpaceDN w:val="0"/>
        <w:adjustRightInd w:val="0"/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Считать Главу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Виллозского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Ломоносовского муниципального района Ленинградской области - исполняющим полномочия на</w:t>
      </w:r>
      <w:r w:rsidR="00C256FC">
        <w:rPr>
          <w:rFonts w:ascii="Times New Roman" w:eastAsia="Times New Roman" w:hAnsi="Times New Roman" w:cs="Times New Roman"/>
          <w:sz w:val="26"/>
          <w:szCs w:val="26"/>
        </w:rPr>
        <w:t xml:space="preserve"> постоянной основе с 03.03.2025.</w:t>
      </w:r>
      <w:r w:rsidR="006169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B61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169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2E46" w:rsidRPr="00AA2E4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1E694EE5" w14:textId="77777777" w:rsidR="00FB1FA2" w:rsidRDefault="00C256FC" w:rsidP="00D00831">
      <w:pPr>
        <w:pStyle w:val="a3"/>
        <w:numPr>
          <w:ilvl w:val="0"/>
          <w:numId w:val="2"/>
        </w:numPr>
        <w:tabs>
          <w:tab w:val="left" w:pos="284"/>
          <w:tab w:val="left" w:pos="709"/>
          <w:tab w:val="left" w:pos="1134"/>
        </w:tabs>
        <w:autoSpaceDE w:val="0"/>
        <w:autoSpaceDN w:val="0"/>
        <w:adjustRightInd w:val="0"/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 с 03.03</w:t>
      </w:r>
      <w:r w:rsidR="00FB1FA2" w:rsidRPr="00DC5238">
        <w:rPr>
          <w:rFonts w:ascii="Times New Roman" w:hAnsi="Times New Roman" w:cs="Times New Roman"/>
          <w:sz w:val="26"/>
          <w:szCs w:val="26"/>
        </w:rPr>
        <w:t>.2025 года для лица, замещающего</w:t>
      </w:r>
      <w:r w:rsidR="00FB1FA2" w:rsidRPr="00D00831">
        <w:rPr>
          <w:rFonts w:ascii="Times New Roman" w:hAnsi="Times New Roman" w:cs="Times New Roman"/>
          <w:sz w:val="26"/>
          <w:szCs w:val="26"/>
        </w:rPr>
        <w:t xml:space="preserve"> муниципальную должность</w:t>
      </w:r>
      <w:r w:rsidR="000B138E" w:rsidRPr="00D00831">
        <w:rPr>
          <w:rFonts w:ascii="Times New Roman" w:hAnsi="Times New Roman" w:cs="Times New Roman"/>
          <w:sz w:val="26"/>
          <w:szCs w:val="26"/>
        </w:rPr>
        <w:t xml:space="preserve"> -</w:t>
      </w:r>
      <w:r w:rsidR="00AA2E46">
        <w:rPr>
          <w:rFonts w:ascii="Times New Roman" w:hAnsi="Times New Roman" w:cs="Times New Roman"/>
          <w:sz w:val="26"/>
          <w:szCs w:val="26"/>
        </w:rPr>
        <w:t xml:space="preserve"> Г</w:t>
      </w:r>
      <w:r w:rsidR="00FB1FA2" w:rsidRPr="00D00831">
        <w:rPr>
          <w:rFonts w:ascii="Times New Roman" w:hAnsi="Times New Roman" w:cs="Times New Roman"/>
          <w:sz w:val="26"/>
          <w:szCs w:val="26"/>
        </w:rPr>
        <w:t xml:space="preserve">лавы </w:t>
      </w:r>
      <w:proofErr w:type="spellStart"/>
      <w:r w:rsidR="00FB1FA2" w:rsidRPr="00D00831">
        <w:rPr>
          <w:rFonts w:ascii="Times New Roman" w:hAnsi="Times New Roman" w:cs="Times New Roman"/>
          <w:sz w:val="26"/>
          <w:szCs w:val="26"/>
        </w:rPr>
        <w:t>Виллозского</w:t>
      </w:r>
      <w:proofErr w:type="spellEnd"/>
      <w:r w:rsidR="00FB1FA2" w:rsidRPr="00D00831">
        <w:rPr>
          <w:rFonts w:ascii="Times New Roman" w:hAnsi="Times New Roman" w:cs="Times New Roman"/>
          <w:sz w:val="26"/>
          <w:szCs w:val="26"/>
        </w:rPr>
        <w:t xml:space="preserve"> городского поселения  Ломоносовского муниципального района Ленинградской области</w:t>
      </w:r>
      <w:r w:rsidR="00056F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F5C">
        <w:rPr>
          <w:rFonts w:ascii="Times New Roman" w:hAnsi="Times New Roman" w:cs="Times New Roman"/>
          <w:sz w:val="26"/>
          <w:szCs w:val="26"/>
        </w:rPr>
        <w:t>Пейголайнен</w:t>
      </w:r>
      <w:proofErr w:type="spellEnd"/>
      <w:r w:rsidR="00056F5C">
        <w:rPr>
          <w:rFonts w:ascii="Times New Roman" w:hAnsi="Times New Roman" w:cs="Times New Roman"/>
          <w:sz w:val="26"/>
          <w:szCs w:val="26"/>
        </w:rPr>
        <w:t xml:space="preserve"> Николаю Николаевичу</w:t>
      </w:r>
      <w:r w:rsidR="00FB1FA2" w:rsidRPr="00D00831">
        <w:rPr>
          <w:rFonts w:ascii="Times New Roman" w:hAnsi="Times New Roman" w:cs="Times New Roman"/>
          <w:sz w:val="26"/>
          <w:szCs w:val="26"/>
        </w:rPr>
        <w:t xml:space="preserve"> </w:t>
      </w:r>
      <w:r w:rsidR="00FB1FA2" w:rsidRPr="00D00831">
        <w:rPr>
          <w:rFonts w:ascii="Times New Roman" w:eastAsia="Times New Roman" w:hAnsi="Times New Roman" w:cs="Times New Roman"/>
          <w:sz w:val="26"/>
          <w:szCs w:val="26"/>
        </w:rPr>
        <w:t xml:space="preserve">ежемесячное денежное вознаграждение и </w:t>
      </w:r>
      <w:r w:rsidR="00C06BF4" w:rsidRPr="00D00831">
        <w:rPr>
          <w:rFonts w:ascii="Times New Roman" w:eastAsia="Times New Roman" w:hAnsi="Times New Roman" w:cs="Times New Roman"/>
          <w:sz w:val="26"/>
          <w:szCs w:val="26"/>
        </w:rPr>
        <w:t xml:space="preserve"> денежные поощрения в размерах</w:t>
      </w:r>
      <w:r w:rsidR="00FB1FA2" w:rsidRPr="00D00831">
        <w:rPr>
          <w:rFonts w:ascii="Times New Roman" w:eastAsia="Times New Roman" w:hAnsi="Times New Roman" w:cs="Times New Roman"/>
          <w:sz w:val="26"/>
          <w:szCs w:val="26"/>
        </w:rPr>
        <w:t xml:space="preserve">, в соответствии с </w:t>
      </w:r>
      <w:r w:rsidR="00FB1FA2" w:rsidRPr="00D00831">
        <w:rPr>
          <w:rFonts w:ascii="Times New Roman" w:hAnsi="Times New Roman" w:cs="Times New Roman"/>
          <w:sz w:val="26"/>
          <w:szCs w:val="26"/>
        </w:rPr>
        <w:t>Положение</w:t>
      </w:r>
      <w:r w:rsidR="00056F5C">
        <w:rPr>
          <w:rFonts w:ascii="Times New Roman" w:hAnsi="Times New Roman" w:cs="Times New Roman"/>
          <w:sz w:val="26"/>
          <w:szCs w:val="26"/>
        </w:rPr>
        <w:t>м</w:t>
      </w:r>
      <w:r w:rsidR="00FB1FA2" w:rsidRPr="00D00831">
        <w:rPr>
          <w:rFonts w:ascii="Times New Roman" w:hAnsi="Times New Roman" w:cs="Times New Roman"/>
          <w:sz w:val="26"/>
          <w:szCs w:val="26"/>
        </w:rPr>
        <w:t xml:space="preserve"> об оплате труда и материальном стимулировании лиц, замещающих муниципальные должности, должности муниципальной службы в муниципальном образовании </w:t>
      </w:r>
      <w:proofErr w:type="spellStart"/>
      <w:r w:rsidR="00FB1FA2" w:rsidRPr="00D00831">
        <w:rPr>
          <w:rFonts w:ascii="Times New Roman" w:hAnsi="Times New Roman" w:cs="Times New Roman"/>
          <w:sz w:val="26"/>
          <w:szCs w:val="26"/>
        </w:rPr>
        <w:t>Виллозское</w:t>
      </w:r>
      <w:proofErr w:type="spellEnd"/>
      <w:r w:rsidR="00FB1FA2" w:rsidRPr="00D00831">
        <w:rPr>
          <w:rFonts w:ascii="Times New Roman" w:hAnsi="Times New Roman" w:cs="Times New Roman"/>
          <w:sz w:val="26"/>
          <w:szCs w:val="26"/>
        </w:rPr>
        <w:t xml:space="preserve"> городское поселение Ломоносовского муниципального района Ленинградской области</w:t>
      </w:r>
      <w:r w:rsidR="00FB1FA2" w:rsidRPr="00D00831">
        <w:rPr>
          <w:rFonts w:ascii="Times New Roman" w:eastAsia="Times New Roman" w:hAnsi="Times New Roman" w:cs="Times New Roman"/>
          <w:sz w:val="26"/>
          <w:szCs w:val="26"/>
        </w:rPr>
        <w:t>, утвержденного решением совета депутатов</w:t>
      </w:r>
      <w:r w:rsidR="00C06BF4" w:rsidRPr="00D008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06BF4" w:rsidRPr="00D00831">
        <w:rPr>
          <w:rFonts w:ascii="Times New Roman" w:eastAsia="Times New Roman" w:hAnsi="Times New Roman" w:cs="Times New Roman"/>
          <w:sz w:val="26"/>
          <w:szCs w:val="26"/>
        </w:rPr>
        <w:t>Виллозского</w:t>
      </w:r>
      <w:proofErr w:type="spellEnd"/>
      <w:r w:rsidR="00C06BF4" w:rsidRPr="00D00831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Ломоносовского муниципального района Ленинградской области</w:t>
      </w:r>
      <w:r w:rsidR="00FB1FA2" w:rsidRPr="00D00831">
        <w:rPr>
          <w:rFonts w:ascii="Times New Roman" w:eastAsia="Times New Roman" w:hAnsi="Times New Roman" w:cs="Times New Roman"/>
          <w:sz w:val="26"/>
          <w:szCs w:val="26"/>
        </w:rPr>
        <w:t xml:space="preserve">  от 09.06.2018 №</w:t>
      </w:r>
      <w:r w:rsidR="00C06BF4" w:rsidRPr="00D0083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B1FA2" w:rsidRPr="00D00831">
        <w:rPr>
          <w:rFonts w:ascii="Times New Roman" w:eastAsia="Times New Roman" w:hAnsi="Times New Roman" w:cs="Times New Roman"/>
          <w:sz w:val="26"/>
          <w:szCs w:val="26"/>
        </w:rPr>
        <w:t>24</w:t>
      </w:r>
      <w:r w:rsidR="00056F5C">
        <w:rPr>
          <w:rFonts w:ascii="Times New Roman" w:eastAsia="Times New Roman" w:hAnsi="Times New Roman" w:cs="Times New Roman"/>
          <w:sz w:val="26"/>
          <w:szCs w:val="26"/>
        </w:rPr>
        <w:t xml:space="preserve"> (с изменениями)</w:t>
      </w:r>
      <w:r w:rsidR="00FB1FA2" w:rsidRPr="00D00831">
        <w:rPr>
          <w:rFonts w:ascii="Times New Roman" w:eastAsia="Times New Roman" w:hAnsi="Times New Roman" w:cs="Times New Roman"/>
          <w:sz w:val="26"/>
          <w:szCs w:val="26"/>
        </w:rPr>
        <w:t>.</w:t>
      </w:r>
      <w:r w:rsidR="00AA2E46" w:rsidRPr="00AA2E4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904708C" w14:textId="77777777" w:rsidR="00C80FDB" w:rsidRPr="00C80FDB" w:rsidRDefault="00AE1D46" w:rsidP="000C52B2">
      <w:pPr>
        <w:numPr>
          <w:ilvl w:val="0"/>
          <w:numId w:val="2"/>
        </w:numPr>
        <w:tabs>
          <w:tab w:val="left" w:pos="90"/>
          <w:tab w:val="left" w:pos="284"/>
          <w:tab w:val="left" w:pos="45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E1D46"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вступает в </w:t>
      </w:r>
      <w:r w:rsidR="00C256FC">
        <w:rPr>
          <w:rFonts w:ascii="Times New Roman" w:eastAsia="Times New Roman" w:hAnsi="Times New Roman" w:cs="Times New Roman"/>
          <w:sz w:val="26"/>
          <w:szCs w:val="26"/>
        </w:rPr>
        <w:t>силу с 3 марта</w:t>
      </w:r>
      <w:r w:rsidR="00C80FDB">
        <w:rPr>
          <w:rFonts w:ascii="Times New Roman" w:eastAsia="Times New Roman" w:hAnsi="Times New Roman" w:cs="Times New Roman"/>
          <w:sz w:val="26"/>
          <w:szCs w:val="26"/>
        </w:rPr>
        <w:t xml:space="preserve"> 2025 г.</w:t>
      </w:r>
    </w:p>
    <w:p w14:paraId="4A5E7E08" w14:textId="77777777" w:rsidR="00AE1D46" w:rsidRPr="00AE1D46" w:rsidRDefault="00C80FDB" w:rsidP="000C52B2">
      <w:pPr>
        <w:numPr>
          <w:ilvl w:val="0"/>
          <w:numId w:val="2"/>
        </w:numPr>
        <w:tabs>
          <w:tab w:val="left" w:pos="90"/>
          <w:tab w:val="left" w:pos="284"/>
          <w:tab w:val="left" w:pos="454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Настоящее решение</w:t>
      </w:r>
      <w:r w:rsidR="00AE1D46" w:rsidRPr="00AE1D46">
        <w:rPr>
          <w:rFonts w:ascii="Times New Roman" w:eastAsia="Times New Roman" w:hAnsi="Times New Roman" w:cs="Times New Roman"/>
          <w:sz w:val="26"/>
          <w:szCs w:val="26"/>
        </w:rPr>
        <w:t xml:space="preserve"> подлежит опубликованию (обнародованию)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средствах массовой информации и </w:t>
      </w:r>
      <w:r w:rsidR="00AE1D46" w:rsidRPr="00AE1D46">
        <w:rPr>
          <w:rFonts w:ascii="Times New Roman" w:eastAsia="Times New Roman" w:hAnsi="Times New Roman" w:cs="Times New Roman"/>
          <w:sz w:val="26"/>
          <w:szCs w:val="26"/>
        </w:rPr>
        <w:t xml:space="preserve">размещению на официальном сайте </w:t>
      </w:r>
      <w:proofErr w:type="spellStart"/>
      <w:r w:rsidR="00AE1D46" w:rsidRPr="00AE1D46">
        <w:rPr>
          <w:rFonts w:ascii="Times New Roman" w:eastAsia="Times New Roman" w:hAnsi="Times New Roman" w:cs="Times New Roman"/>
          <w:sz w:val="26"/>
          <w:szCs w:val="26"/>
        </w:rPr>
        <w:t>Виллозского</w:t>
      </w:r>
      <w:proofErr w:type="spellEnd"/>
      <w:r w:rsidR="00AE1D46" w:rsidRPr="00AE1D46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 </w:t>
      </w:r>
      <w:hyperlink r:id="rId5" w:history="1">
        <w:r w:rsidR="00AE1D46" w:rsidRPr="00AE1D46">
          <w:rPr>
            <w:rStyle w:val="a4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</w:rPr>
          <w:t>www.villozi-adm.ru</w:t>
        </w:r>
      </w:hyperlink>
      <w:r w:rsidR="00AE1D46" w:rsidRPr="00AE1D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2615C436" w14:textId="77777777" w:rsidR="00AE1D46" w:rsidRPr="00AE1D46" w:rsidRDefault="00AE1D46" w:rsidP="00AE1D46">
      <w:pPr>
        <w:tabs>
          <w:tab w:val="left" w:pos="90"/>
          <w:tab w:val="left" w:pos="284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D46">
        <w:rPr>
          <w:rFonts w:ascii="Times New Roman" w:eastAsia="Times New Roman" w:hAnsi="Times New Roman" w:cs="Times New Roman"/>
          <w:sz w:val="26"/>
          <w:szCs w:val="26"/>
        </w:rPr>
        <w:t xml:space="preserve">Расходы на опубликование возложить на администрацию </w:t>
      </w:r>
      <w:proofErr w:type="spellStart"/>
      <w:r w:rsidRPr="00AE1D46">
        <w:rPr>
          <w:rFonts w:ascii="Times New Roman" w:eastAsia="Times New Roman" w:hAnsi="Times New Roman" w:cs="Times New Roman"/>
          <w:sz w:val="26"/>
          <w:szCs w:val="26"/>
        </w:rPr>
        <w:t>Виллозского</w:t>
      </w:r>
      <w:proofErr w:type="spellEnd"/>
      <w:r w:rsidRPr="00AE1D46">
        <w:rPr>
          <w:rFonts w:ascii="Times New Roman" w:eastAsia="Times New Roman" w:hAnsi="Times New Roman" w:cs="Times New Roman"/>
          <w:sz w:val="26"/>
          <w:szCs w:val="26"/>
        </w:rPr>
        <w:t xml:space="preserve"> городского поселения.</w:t>
      </w:r>
      <w:r w:rsidR="00852B4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2C151426" w14:textId="77777777" w:rsidR="00AE1D46" w:rsidRDefault="00AE1D46" w:rsidP="00AE1D46">
      <w:pPr>
        <w:widowControl w:val="0"/>
        <w:tabs>
          <w:tab w:val="left" w:pos="1397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B12EF0" w14:textId="11C4ADDA" w:rsidR="00FB1FA2" w:rsidRPr="00C80FDB" w:rsidRDefault="00D00831" w:rsidP="00A334B5">
      <w:pPr>
        <w:widowControl w:val="0"/>
        <w:tabs>
          <w:tab w:val="left" w:pos="139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</w:rPr>
        <w:t>лава</w:t>
      </w:r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</w:rPr>
        <w:t>Виллозско</w:t>
      </w:r>
      <w:r w:rsidR="00AE1D46">
        <w:rPr>
          <w:rFonts w:ascii="Times New Roman" w:eastAsia="Times New Roman" w:hAnsi="Times New Roman" w:cs="Times New Roman"/>
          <w:b/>
          <w:sz w:val="26"/>
          <w:szCs w:val="26"/>
        </w:rPr>
        <w:t>го</w:t>
      </w:r>
      <w:proofErr w:type="spellEnd"/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городско</w:t>
      </w:r>
      <w:r w:rsidR="00AE1D46">
        <w:rPr>
          <w:rFonts w:ascii="Times New Roman" w:eastAsia="Times New Roman" w:hAnsi="Times New Roman" w:cs="Times New Roman"/>
          <w:b/>
          <w:sz w:val="26"/>
          <w:szCs w:val="26"/>
        </w:rPr>
        <w:t>го</w:t>
      </w:r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</w:rPr>
        <w:t xml:space="preserve"> поселени</w:t>
      </w:r>
      <w:r w:rsidR="00AE1D46">
        <w:rPr>
          <w:rFonts w:ascii="Times New Roman" w:eastAsia="Times New Roman" w:hAnsi="Times New Roman" w:cs="Times New Roman"/>
          <w:b/>
          <w:sz w:val="26"/>
          <w:szCs w:val="26"/>
        </w:rPr>
        <w:t>я</w:t>
      </w:r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</w:t>
      </w:r>
      <w:r w:rsidR="00AE1D46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</w:t>
      </w:r>
      <w:r w:rsidR="00AA2E46" w:rsidRPr="00AA2E46"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 w:rsidR="00AE1D46" w:rsidRPr="0004299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E1D46">
        <w:rPr>
          <w:rFonts w:ascii="Times New Roman" w:eastAsia="Times New Roman" w:hAnsi="Times New Roman" w:cs="Times New Roman"/>
          <w:b/>
          <w:sz w:val="26"/>
          <w:szCs w:val="26"/>
        </w:rPr>
        <w:t>Н.Н.</w:t>
      </w:r>
      <w:r w:rsidR="00FA398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E1D46">
        <w:rPr>
          <w:rFonts w:ascii="Times New Roman" w:eastAsia="Times New Roman" w:hAnsi="Times New Roman" w:cs="Times New Roman"/>
          <w:b/>
          <w:sz w:val="26"/>
          <w:szCs w:val="26"/>
        </w:rPr>
        <w:t>Пейголайнен</w:t>
      </w:r>
      <w:proofErr w:type="spellEnd"/>
    </w:p>
    <w:sectPr w:rsidR="00FB1FA2" w:rsidRPr="00C80FDB" w:rsidSect="00D0083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B62E5"/>
    <w:multiLevelType w:val="hybridMultilevel"/>
    <w:tmpl w:val="931E679C"/>
    <w:lvl w:ilvl="0" w:tplc="6B76018C">
      <w:start w:val="1"/>
      <w:numFmt w:val="decimal"/>
      <w:lvlText w:val="%1."/>
      <w:lvlJc w:val="left"/>
      <w:pPr>
        <w:ind w:left="1320" w:hanging="360"/>
      </w:pPr>
      <w:rPr>
        <w:rFonts w:ascii="Times New Roman" w:eastAsiaTheme="minorHAnsi" w:hAnsi="Times New Roman" w:cs="Times New Roman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140"/>
        </w:tabs>
        <w:ind w:left="1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1" w15:restartNumberingAfterBreak="0">
    <w:nsid w:val="6940045E"/>
    <w:multiLevelType w:val="hybridMultilevel"/>
    <w:tmpl w:val="9D74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A2"/>
    <w:rsid w:val="00027C95"/>
    <w:rsid w:val="00056F5C"/>
    <w:rsid w:val="000B138E"/>
    <w:rsid w:val="000B610C"/>
    <w:rsid w:val="000C52B2"/>
    <w:rsid w:val="00191CB0"/>
    <w:rsid w:val="00341050"/>
    <w:rsid w:val="005A039A"/>
    <w:rsid w:val="006169EC"/>
    <w:rsid w:val="006951FE"/>
    <w:rsid w:val="006B08EF"/>
    <w:rsid w:val="006C0428"/>
    <w:rsid w:val="007C45FC"/>
    <w:rsid w:val="007F1D20"/>
    <w:rsid w:val="00852B4C"/>
    <w:rsid w:val="0088143C"/>
    <w:rsid w:val="008F1471"/>
    <w:rsid w:val="008F51C8"/>
    <w:rsid w:val="009B6B0F"/>
    <w:rsid w:val="009B7017"/>
    <w:rsid w:val="009E7086"/>
    <w:rsid w:val="00A20A9B"/>
    <w:rsid w:val="00A334B5"/>
    <w:rsid w:val="00AA2E46"/>
    <w:rsid w:val="00AC28BD"/>
    <w:rsid w:val="00AE1D46"/>
    <w:rsid w:val="00B92157"/>
    <w:rsid w:val="00BA409D"/>
    <w:rsid w:val="00C06BF4"/>
    <w:rsid w:val="00C256FC"/>
    <w:rsid w:val="00C55177"/>
    <w:rsid w:val="00C80FDB"/>
    <w:rsid w:val="00CC31BB"/>
    <w:rsid w:val="00CC3446"/>
    <w:rsid w:val="00CC4A11"/>
    <w:rsid w:val="00D00831"/>
    <w:rsid w:val="00D644B7"/>
    <w:rsid w:val="00DC5238"/>
    <w:rsid w:val="00F22CD8"/>
    <w:rsid w:val="00F24D09"/>
    <w:rsid w:val="00FA398A"/>
    <w:rsid w:val="00FB1FA2"/>
    <w:rsid w:val="00FE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51C4"/>
  <w15:docId w15:val="{12D197FA-B1B6-400E-9820-8FA90E25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FA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F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1D4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2F0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llozi-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SDuser</cp:lastModifiedBy>
  <cp:revision>2</cp:revision>
  <cp:lastPrinted>2025-02-14T09:24:00Z</cp:lastPrinted>
  <dcterms:created xsi:type="dcterms:W3CDTF">2025-02-18T09:42:00Z</dcterms:created>
  <dcterms:modified xsi:type="dcterms:W3CDTF">2025-02-18T09:42:00Z</dcterms:modified>
</cp:coreProperties>
</file>